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4CFE" w:rsidRPr="007130A4" w:rsidRDefault="00AC4CFE" w:rsidP="00CC725B">
      <w:pPr>
        <w:jc w:val="center"/>
        <w:rPr>
          <w:sz w:val="26"/>
          <w:szCs w:val="26"/>
        </w:rPr>
      </w:pPr>
      <w:r w:rsidRPr="00D71479">
        <w:rPr>
          <w:sz w:val="26"/>
          <w:szCs w:val="26"/>
        </w:rPr>
        <w:t xml:space="preserve">Заключение </w:t>
      </w:r>
      <w:r w:rsidRPr="00227DBF">
        <w:rPr>
          <w:sz w:val="26"/>
          <w:szCs w:val="26"/>
        </w:rPr>
        <w:t>№</w:t>
      </w:r>
      <w:r w:rsidR="00227DBF" w:rsidRPr="00227DBF">
        <w:rPr>
          <w:sz w:val="26"/>
          <w:szCs w:val="26"/>
        </w:rPr>
        <w:t xml:space="preserve"> 66</w:t>
      </w:r>
      <w:r w:rsidRPr="00227DBF">
        <w:rPr>
          <w:sz w:val="26"/>
          <w:szCs w:val="26"/>
        </w:rPr>
        <w:t>/А</w:t>
      </w:r>
    </w:p>
    <w:p w:rsidR="00AC4CFE" w:rsidRPr="007130A4" w:rsidRDefault="00AC4CFE" w:rsidP="00CC725B">
      <w:pPr>
        <w:ind w:firstLine="709"/>
        <w:jc w:val="center"/>
        <w:rPr>
          <w:sz w:val="26"/>
          <w:szCs w:val="26"/>
        </w:rPr>
      </w:pPr>
      <w:r w:rsidRPr="007130A4">
        <w:rPr>
          <w:sz w:val="26"/>
          <w:szCs w:val="26"/>
        </w:rPr>
        <w:t xml:space="preserve">на проект постановления администрации города </w:t>
      </w:r>
      <w:proofErr w:type="spellStart"/>
      <w:r w:rsidRPr="007130A4">
        <w:rPr>
          <w:sz w:val="26"/>
          <w:szCs w:val="26"/>
        </w:rPr>
        <w:t>Пыть-Яха</w:t>
      </w:r>
      <w:proofErr w:type="spellEnd"/>
      <w:r w:rsidRPr="007130A4">
        <w:rPr>
          <w:sz w:val="26"/>
          <w:szCs w:val="26"/>
        </w:rPr>
        <w:t xml:space="preserve"> «Об утверждении порядка предоставления субсидии</w:t>
      </w:r>
      <w:r w:rsidR="00C42D37">
        <w:rPr>
          <w:sz w:val="26"/>
          <w:szCs w:val="26"/>
        </w:rPr>
        <w:t xml:space="preserve">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</w:r>
      <w:r w:rsidRPr="007130A4">
        <w:rPr>
          <w:sz w:val="26"/>
          <w:szCs w:val="26"/>
        </w:rPr>
        <w:t>»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</w:p>
    <w:p w:rsidR="00CC725B" w:rsidRPr="007130A4" w:rsidRDefault="00AC4CFE" w:rsidP="00CC725B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г. </w:t>
      </w:r>
      <w:proofErr w:type="spellStart"/>
      <w:r w:rsidRPr="007130A4">
        <w:rPr>
          <w:sz w:val="26"/>
          <w:szCs w:val="26"/>
        </w:rPr>
        <w:t>Пыть-Ях</w:t>
      </w:r>
      <w:proofErr w:type="spellEnd"/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="00C42D37">
        <w:rPr>
          <w:sz w:val="26"/>
          <w:szCs w:val="26"/>
        </w:rPr>
        <w:t xml:space="preserve">                                            </w:t>
      </w:r>
      <w:r w:rsidRPr="007130A4">
        <w:rPr>
          <w:sz w:val="26"/>
          <w:szCs w:val="26"/>
        </w:rPr>
        <w:tab/>
      </w:r>
      <w:r w:rsidR="00C42D37">
        <w:rPr>
          <w:sz w:val="26"/>
          <w:szCs w:val="26"/>
        </w:rPr>
        <w:t xml:space="preserve">        0</w:t>
      </w:r>
      <w:r w:rsidR="009766B4">
        <w:rPr>
          <w:sz w:val="26"/>
          <w:szCs w:val="26"/>
        </w:rPr>
        <w:t>9</w:t>
      </w:r>
      <w:r w:rsidRPr="007130A4">
        <w:rPr>
          <w:sz w:val="26"/>
          <w:szCs w:val="26"/>
        </w:rPr>
        <w:t>.12.2019</w:t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</w:r>
      <w:r w:rsidRPr="007130A4">
        <w:rPr>
          <w:sz w:val="26"/>
          <w:szCs w:val="26"/>
        </w:rPr>
        <w:tab/>
        <w:t xml:space="preserve">  </w:t>
      </w:r>
    </w:p>
    <w:p w:rsidR="00AC4CFE" w:rsidRPr="007130A4" w:rsidRDefault="00CC725B" w:rsidP="00CC725B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ab/>
      </w:r>
      <w:r w:rsidR="00AC4CFE" w:rsidRPr="007130A4">
        <w:rPr>
          <w:sz w:val="26"/>
          <w:szCs w:val="26"/>
        </w:rPr>
        <w:t xml:space="preserve">Счетно-контрольной палатой города </w:t>
      </w:r>
      <w:proofErr w:type="spellStart"/>
      <w:r w:rsidR="00AC4CFE" w:rsidRPr="007130A4">
        <w:rPr>
          <w:sz w:val="26"/>
          <w:szCs w:val="26"/>
        </w:rPr>
        <w:t>Пыть-Яха</w:t>
      </w:r>
      <w:proofErr w:type="spellEnd"/>
      <w:r w:rsidR="00AC4CFE" w:rsidRPr="007130A4">
        <w:rPr>
          <w:sz w:val="26"/>
          <w:szCs w:val="26"/>
        </w:rPr>
        <w:t xml:space="preserve"> на основании п. 3.1. раздела 3 Плана работы Счетно-контрольной палаты города </w:t>
      </w:r>
      <w:proofErr w:type="spellStart"/>
      <w:r w:rsidR="00AC4CFE" w:rsidRPr="007130A4">
        <w:rPr>
          <w:sz w:val="26"/>
          <w:szCs w:val="26"/>
        </w:rPr>
        <w:t>Пыть-Яха</w:t>
      </w:r>
      <w:proofErr w:type="spellEnd"/>
      <w:r w:rsidR="00AC4CFE" w:rsidRPr="007130A4">
        <w:rPr>
          <w:sz w:val="26"/>
          <w:szCs w:val="26"/>
        </w:rPr>
        <w:t xml:space="preserve"> на 201</w:t>
      </w:r>
      <w:r w:rsidR="00646FF6" w:rsidRPr="007130A4">
        <w:rPr>
          <w:sz w:val="26"/>
          <w:szCs w:val="26"/>
        </w:rPr>
        <w:t>9</w:t>
      </w:r>
      <w:r w:rsidR="00AC4CFE" w:rsidRPr="007130A4">
        <w:rPr>
          <w:sz w:val="26"/>
          <w:szCs w:val="26"/>
        </w:rPr>
        <w:t xml:space="preserve"> год, в соответствии с требованиями  Бюджетного кодекса РФ, ст. 8 Положения о Счетно-контрольной палате города </w:t>
      </w:r>
      <w:proofErr w:type="spellStart"/>
      <w:r w:rsidR="00AC4CFE" w:rsidRPr="007130A4">
        <w:rPr>
          <w:sz w:val="26"/>
          <w:szCs w:val="26"/>
        </w:rPr>
        <w:t>Пыть-Яха</w:t>
      </w:r>
      <w:proofErr w:type="spellEnd"/>
      <w:r w:rsidR="00AC4CFE" w:rsidRPr="007130A4">
        <w:rPr>
          <w:sz w:val="26"/>
          <w:szCs w:val="26"/>
        </w:rPr>
        <w:t xml:space="preserve">, утвержденного решением Думы города от 29.11.2016 № 34, проведена  экспертиза проекта постановления администрации города </w:t>
      </w:r>
      <w:proofErr w:type="spellStart"/>
      <w:r w:rsidR="00AC4CFE" w:rsidRPr="007130A4">
        <w:rPr>
          <w:sz w:val="26"/>
          <w:szCs w:val="26"/>
        </w:rPr>
        <w:t>Пыть-Яха</w:t>
      </w:r>
      <w:proofErr w:type="spellEnd"/>
      <w:r w:rsidR="00AC4CFE" w:rsidRPr="007130A4">
        <w:rPr>
          <w:sz w:val="26"/>
          <w:szCs w:val="26"/>
        </w:rPr>
        <w:t xml:space="preserve"> </w:t>
      </w:r>
      <w:r w:rsidR="00C42D37" w:rsidRPr="007130A4">
        <w:rPr>
          <w:sz w:val="26"/>
          <w:szCs w:val="26"/>
        </w:rPr>
        <w:t>«Об утверждении порядка предоставления субсидии</w:t>
      </w:r>
      <w:r w:rsidR="00C42D37">
        <w:rPr>
          <w:sz w:val="26"/>
          <w:szCs w:val="26"/>
        </w:rPr>
        <w:t xml:space="preserve">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</w:r>
      <w:r w:rsidR="00C42D37" w:rsidRPr="007130A4">
        <w:rPr>
          <w:sz w:val="26"/>
          <w:szCs w:val="26"/>
        </w:rPr>
        <w:t xml:space="preserve">» </w:t>
      </w:r>
      <w:r w:rsidR="00AC4CFE" w:rsidRPr="007130A4">
        <w:rPr>
          <w:sz w:val="26"/>
          <w:szCs w:val="26"/>
        </w:rPr>
        <w:t xml:space="preserve"> (далее – </w:t>
      </w:r>
      <w:r w:rsidR="00646FF6" w:rsidRPr="007130A4">
        <w:rPr>
          <w:sz w:val="26"/>
          <w:szCs w:val="26"/>
        </w:rPr>
        <w:t>п</w:t>
      </w:r>
      <w:r w:rsidR="00AC4CFE" w:rsidRPr="007130A4">
        <w:rPr>
          <w:sz w:val="26"/>
          <w:szCs w:val="26"/>
        </w:rPr>
        <w:t>роект постановления).</w:t>
      </w:r>
      <w:bookmarkStart w:id="0" w:name="_GoBack"/>
      <w:bookmarkEnd w:id="0"/>
    </w:p>
    <w:p w:rsidR="00CA2620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В Счетно-контрольную палату проект постановления поступил </w:t>
      </w:r>
      <w:r w:rsidR="00C42D37">
        <w:rPr>
          <w:sz w:val="26"/>
          <w:szCs w:val="26"/>
        </w:rPr>
        <w:t>05.12</w:t>
      </w:r>
      <w:r w:rsidRPr="007130A4">
        <w:rPr>
          <w:sz w:val="26"/>
          <w:szCs w:val="26"/>
        </w:rPr>
        <w:t>.201</w:t>
      </w:r>
      <w:r w:rsidR="00646FF6" w:rsidRPr="007130A4">
        <w:rPr>
          <w:sz w:val="26"/>
          <w:szCs w:val="26"/>
        </w:rPr>
        <w:t>9.</w:t>
      </w:r>
      <w:r w:rsidR="009205D9" w:rsidRPr="007130A4">
        <w:rPr>
          <w:sz w:val="26"/>
          <w:szCs w:val="26"/>
        </w:rPr>
        <w:t xml:space="preserve"> </w:t>
      </w:r>
      <w:r w:rsidRPr="007130A4">
        <w:rPr>
          <w:sz w:val="26"/>
          <w:szCs w:val="26"/>
        </w:rPr>
        <w:t>С проектом постановления представлен</w:t>
      </w:r>
      <w:r w:rsidR="009205D9" w:rsidRPr="007130A4">
        <w:rPr>
          <w:sz w:val="26"/>
          <w:szCs w:val="26"/>
        </w:rPr>
        <w:t>а</w:t>
      </w:r>
      <w:r w:rsidRPr="007130A4">
        <w:rPr>
          <w:sz w:val="26"/>
          <w:szCs w:val="26"/>
        </w:rPr>
        <w:t xml:space="preserve"> пояснительная записка</w:t>
      </w:r>
      <w:r w:rsidR="00CA2620">
        <w:rPr>
          <w:sz w:val="26"/>
          <w:szCs w:val="26"/>
        </w:rPr>
        <w:t>.</w:t>
      </w:r>
    </w:p>
    <w:p w:rsidR="00AC4CFE" w:rsidRPr="007130A4" w:rsidRDefault="00660BE7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В ходе экспертизы п</w:t>
      </w:r>
      <w:r w:rsidR="00AC4CFE" w:rsidRPr="007130A4">
        <w:rPr>
          <w:sz w:val="26"/>
          <w:szCs w:val="26"/>
        </w:rPr>
        <w:t>роекта постановления дополнительные документы и материалы не запрашивались, эксперты к проведению экспертизы не привлекались.</w:t>
      </w:r>
    </w:p>
    <w:p w:rsidR="00AC4CFE" w:rsidRPr="007130A4" w:rsidRDefault="00AC4CFE" w:rsidP="00CC725B">
      <w:pPr>
        <w:tabs>
          <w:tab w:val="left" w:pos="540"/>
          <w:tab w:val="left" w:pos="567"/>
        </w:tabs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AC4CFE" w:rsidRPr="007130A4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Бюджетный кодекс Российской Федерации</w:t>
      </w:r>
      <w:r w:rsidR="009F1E3D" w:rsidRPr="007130A4">
        <w:rPr>
          <w:sz w:val="26"/>
          <w:szCs w:val="26"/>
        </w:rPr>
        <w:t xml:space="preserve"> (далее – БК РФ)</w:t>
      </w:r>
      <w:r w:rsidRPr="007130A4">
        <w:rPr>
          <w:sz w:val="26"/>
          <w:szCs w:val="26"/>
        </w:rPr>
        <w:t>;</w:t>
      </w:r>
    </w:p>
    <w:p w:rsidR="00AC4CFE" w:rsidRPr="007130A4" w:rsidRDefault="00AC4CF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Федеральный закон от 06.10.2003 №131-ФЗ «Об общих принципах организации местного самоуправления в Российской Федерации»;</w:t>
      </w:r>
    </w:p>
    <w:p w:rsidR="00DA201E" w:rsidRDefault="00DA201E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Постановление Правительства</w:t>
      </w:r>
      <w:r w:rsidR="00AA3A95" w:rsidRPr="00AA3A95">
        <w:rPr>
          <w:sz w:val="26"/>
          <w:szCs w:val="26"/>
        </w:rPr>
        <w:t xml:space="preserve"> </w:t>
      </w:r>
      <w:r w:rsidR="00AA3A95" w:rsidRPr="007130A4">
        <w:rPr>
          <w:sz w:val="26"/>
          <w:szCs w:val="26"/>
        </w:rPr>
        <w:t>Российской Федерации</w:t>
      </w:r>
      <w:r w:rsidRPr="007130A4">
        <w:rPr>
          <w:sz w:val="26"/>
          <w:szCs w:val="26"/>
        </w:rPr>
        <w:t xml:space="preserve"> от 07.05.2017 № 541 «Об общих требованиях к нормативным правовым актам, муниципальным правовым актам, регулирующим предоставление субсидий некоммерческим организациям, не являющимся государственными (муниципальными) учреждениями» (далее - постановление Правительства от 07.05.2017 № 541); </w:t>
      </w:r>
    </w:p>
    <w:p w:rsidR="00B645C9" w:rsidRDefault="00B645C9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</w:t>
      </w:r>
      <w:r w:rsidR="00AA3A95" w:rsidRPr="00AA3A95">
        <w:rPr>
          <w:sz w:val="26"/>
          <w:szCs w:val="26"/>
        </w:rPr>
        <w:t xml:space="preserve"> </w:t>
      </w:r>
      <w:r w:rsidR="00AA3A95" w:rsidRPr="007130A4">
        <w:rPr>
          <w:sz w:val="26"/>
          <w:szCs w:val="26"/>
        </w:rPr>
        <w:t>Российской Федерации</w:t>
      </w:r>
      <w:r>
        <w:rPr>
          <w:sz w:val="26"/>
          <w:szCs w:val="26"/>
        </w:rPr>
        <w:t xml:space="preserve"> от 18.05.2009 № 423 «Об отдельных вопросах осуществления опеки и попечительства в отношении несовершеннолетних граждан»;</w:t>
      </w:r>
    </w:p>
    <w:p w:rsidR="00B645C9" w:rsidRDefault="00B645C9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Закон </w:t>
      </w:r>
      <w:r w:rsidR="00AA3A95">
        <w:rPr>
          <w:sz w:val="26"/>
          <w:szCs w:val="26"/>
        </w:rPr>
        <w:t xml:space="preserve">Ханты-Мансийского автономного округа-Югры </w:t>
      </w:r>
      <w:r>
        <w:rPr>
          <w:sz w:val="26"/>
          <w:szCs w:val="26"/>
        </w:rPr>
        <w:t>от 20.07.2007 №114-оз «О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по осуществлению деятельности по опеке и попечительству»;</w:t>
      </w:r>
    </w:p>
    <w:p w:rsidR="00B645C9" w:rsidRPr="007130A4" w:rsidRDefault="00AA3A95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Постановление Правительства Ханты-Мансийского автономного округа-Югры от 18.01.2019 № 7-п «О порядке предоставления сертификата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Федерации»;</w:t>
      </w:r>
    </w:p>
    <w:p w:rsidR="00CC725B" w:rsidRPr="007130A4" w:rsidRDefault="00CC725B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Устав города </w:t>
      </w:r>
      <w:proofErr w:type="spellStart"/>
      <w:r w:rsidRPr="007130A4">
        <w:rPr>
          <w:sz w:val="26"/>
          <w:szCs w:val="26"/>
        </w:rPr>
        <w:t>Пыть-Яха</w:t>
      </w:r>
      <w:proofErr w:type="spellEnd"/>
      <w:r w:rsidRPr="007130A4">
        <w:rPr>
          <w:sz w:val="26"/>
          <w:szCs w:val="26"/>
        </w:rPr>
        <w:t xml:space="preserve">; </w:t>
      </w:r>
    </w:p>
    <w:p w:rsidR="00CC725B" w:rsidRPr="007130A4" w:rsidRDefault="00CC725B" w:rsidP="00CC725B">
      <w:pPr>
        <w:numPr>
          <w:ilvl w:val="0"/>
          <w:numId w:val="1"/>
        </w:numPr>
        <w:tabs>
          <w:tab w:val="clear" w:pos="340"/>
          <w:tab w:val="num" w:pos="0"/>
          <w:tab w:val="left" w:pos="851"/>
          <w:tab w:val="left" w:pos="993"/>
        </w:tabs>
        <w:ind w:left="0"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Решение Думы города </w:t>
      </w:r>
      <w:proofErr w:type="spellStart"/>
      <w:r w:rsidRPr="007130A4">
        <w:rPr>
          <w:sz w:val="26"/>
          <w:szCs w:val="26"/>
        </w:rPr>
        <w:t>Пыть-Яха</w:t>
      </w:r>
      <w:proofErr w:type="spellEnd"/>
      <w:r w:rsidRPr="007130A4">
        <w:rPr>
          <w:sz w:val="26"/>
          <w:szCs w:val="26"/>
        </w:rPr>
        <w:t xml:space="preserve"> от 14.12.2018 № 210 «О бюджете города </w:t>
      </w:r>
      <w:proofErr w:type="spellStart"/>
      <w:r w:rsidRPr="007130A4">
        <w:rPr>
          <w:sz w:val="26"/>
          <w:szCs w:val="26"/>
        </w:rPr>
        <w:t>Пыть-Яха</w:t>
      </w:r>
      <w:proofErr w:type="spellEnd"/>
      <w:r w:rsidRPr="007130A4">
        <w:rPr>
          <w:sz w:val="26"/>
          <w:szCs w:val="26"/>
        </w:rPr>
        <w:t xml:space="preserve"> на 2019 год и на плановый период 2020 и 2021 годов» (с изм.).</w:t>
      </w:r>
    </w:p>
    <w:p w:rsidR="009F1E3D" w:rsidRPr="007130A4" w:rsidRDefault="009F1E3D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AC4CFE" w:rsidRPr="007130A4" w:rsidRDefault="009F1E3D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lastRenderedPageBreak/>
        <w:t>Согласно</w:t>
      </w:r>
      <w:r w:rsidR="002D7F26" w:rsidRPr="002D7F26">
        <w:rPr>
          <w:sz w:val="26"/>
          <w:szCs w:val="26"/>
        </w:rPr>
        <w:t xml:space="preserve"> </w:t>
      </w:r>
      <w:r w:rsidR="002D7F26">
        <w:rPr>
          <w:sz w:val="26"/>
          <w:szCs w:val="26"/>
        </w:rPr>
        <w:t>Закон</w:t>
      </w:r>
      <w:r w:rsidR="00B10C73">
        <w:rPr>
          <w:sz w:val="26"/>
          <w:szCs w:val="26"/>
        </w:rPr>
        <w:t>у</w:t>
      </w:r>
      <w:r w:rsidR="002D7F26">
        <w:rPr>
          <w:sz w:val="26"/>
          <w:szCs w:val="26"/>
        </w:rPr>
        <w:t xml:space="preserve"> Ханты-Мансийского автономного округа-Югры от 20.07.2007 №114-оз «О наделении органов местного самоуправления муниципальных образований Ханты-Мансийского автономного округа-Югры отдельными государственными полномочиями по осуществлению деятельности по опеке и попечительству» администрация города</w:t>
      </w:r>
      <w:r w:rsidR="005B68D7">
        <w:rPr>
          <w:sz w:val="26"/>
          <w:szCs w:val="26"/>
        </w:rPr>
        <w:t xml:space="preserve"> (органы опеки и попечительства)</w:t>
      </w:r>
      <w:r w:rsidR="002D7F26">
        <w:rPr>
          <w:sz w:val="26"/>
          <w:szCs w:val="26"/>
        </w:rPr>
        <w:t xml:space="preserve"> наделена полномочиями по подготовке граждан, выразивших желание принять в семью на воспитание ребенка (детей), оставшегося (оставшихся) без попечения родителей. </w:t>
      </w:r>
      <w:r w:rsidR="00134095">
        <w:rPr>
          <w:sz w:val="26"/>
          <w:szCs w:val="26"/>
        </w:rPr>
        <w:t>П</w:t>
      </w:r>
      <w:r w:rsidR="005B68D7">
        <w:rPr>
          <w:sz w:val="26"/>
          <w:szCs w:val="26"/>
        </w:rPr>
        <w:t>остановлением Правительства Ханты-Мансийского автономного округа-Югры от 18.01.2019 № 7-п «О порядке предоставления сертификата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Федерации» устанавливается порядок оплаты ус</w:t>
      </w:r>
      <w:r w:rsidR="0002704E">
        <w:rPr>
          <w:sz w:val="26"/>
          <w:szCs w:val="26"/>
        </w:rPr>
        <w:t>луг по подготовке указанных лиц:</w:t>
      </w:r>
      <w:r w:rsidR="006763AB">
        <w:rPr>
          <w:sz w:val="26"/>
          <w:szCs w:val="26"/>
        </w:rPr>
        <w:t xml:space="preserve"> денежные средства по сертификатам перечисляются органом опеки и попечительства (на территории которого выдан сертификат) на счет организации, с которой заключен договор о предоставлении субсидии</w:t>
      </w:r>
      <w:r w:rsidR="006763AB" w:rsidRPr="00BB2228">
        <w:rPr>
          <w:sz w:val="26"/>
          <w:szCs w:val="26"/>
        </w:rPr>
        <w:t xml:space="preserve">.  </w:t>
      </w:r>
      <w:r w:rsidR="00BB2228" w:rsidRPr="00BB2228">
        <w:rPr>
          <w:sz w:val="26"/>
          <w:szCs w:val="26"/>
        </w:rPr>
        <w:t>Средства субсидии предоставляются местному бюджету из бюджета автономного округа, согласно программе Ханты-</w:t>
      </w:r>
      <w:r w:rsidR="0002704E">
        <w:rPr>
          <w:sz w:val="26"/>
          <w:szCs w:val="26"/>
        </w:rPr>
        <w:t>М</w:t>
      </w:r>
      <w:r w:rsidR="00BB2228" w:rsidRPr="00BB2228">
        <w:rPr>
          <w:sz w:val="26"/>
          <w:szCs w:val="26"/>
        </w:rPr>
        <w:t>ансийского автономного округа – Югры «Социальное и демографическое развитие», утвержденной постановлением Правительства ХМАО-Югры от 05.10.2018 № 339-па</w:t>
      </w:r>
      <w:r w:rsidRPr="00BB2228">
        <w:rPr>
          <w:sz w:val="26"/>
          <w:szCs w:val="26"/>
        </w:rPr>
        <w:t>.</w:t>
      </w:r>
    </w:p>
    <w:p w:rsidR="00DA201E" w:rsidRPr="007130A4" w:rsidRDefault="00AC4CFE" w:rsidP="00DA201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В соответствии с ч. </w:t>
      </w:r>
      <w:r w:rsidR="00CC725B" w:rsidRPr="007130A4">
        <w:rPr>
          <w:sz w:val="26"/>
          <w:szCs w:val="26"/>
        </w:rPr>
        <w:t xml:space="preserve">2 </w:t>
      </w:r>
      <w:r w:rsidRPr="007130A4">
        <w:rPr>
          <w:sz w:val="26"/>
          <w:szCs w:val="26"/>
        </w:rPr>
        <w:t xml:space="preserve">ст. 78.1 БК РФ </w:t>
      </w:r>
      <w:r w:rsidR="00CC725B" w:rsidRPr="007130A4">
        <w:rPr>
          <w:sz w:val="26"/>
          <w:szCs w:val="26"/>
        </w:rPr>
        <w:t>порядок предоставления субсидий некоммерческим организациям из местного бюджета устанавливается муниципальными правовыми актами местной администрации.</w:t>
      </w:r>
      <w:r w:rsidR="00DA201E" w:rsidRPr="007130A4">
        <w:rPr>
          <w:sz w:val="26"/>
          <w:szCs w:val="26"/>
        </w:rPr>
        <w:t xml:space="preserve"> </w:t>
      </w:r>
    </w:p>
    <w:p w:rsidR="00F547CB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Представленным проектом постановления предлагается </w:t>
      </w:r>
      <w:r w:rsidR="00496497" w:rsidRPr="007130A4">
        <w:rPr>
          <w:sz w:val="26"/>
          <w:szCs w:val="26"/>
        </w:rPr>
        <w:t xml:space="preserve">утвердить Порядок предоставления субсидии </w:t>
      </w:r>
      <w:r w:rsidR="00F547CB">
        <w:rPr>
          <w:sz w:val="26"/>
          <w:szCs w:val="26"/>
        </w:rPr>
        <w:t>на возмещение затрат некоммерческим организациям, не являющимся государственными (муниципальными) учреждениями,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 за счет</w:t>
      </w:r>
      <w:r w:rsidR="00871332" w:rsidRPr="007130A4">
        <w:rPr>
          <w:sz w:val="26"/>
          <w:szCs w:val="26"/>
        </w:rPr>
        <w:t xml:space="preserve"> средств бюджета города </w:t>
      </w:r>
      <w:proofErr w:type="spellStart"/>
      <w:r w:rsidR="00871332" w:rsidRPr="007130A4">
        <w:rPr>
          <w:sz w:val="26"/>
          <w:szCs w:val="26"/>
        </w:rPr>
        <w:t>Пыть-Яха</w:t>
      </w:r>
      <w:proofErr w:type="spellEnd"/>
      <w:r w:rsidR="00871332" w:rsidRPr="007130A4">
        <w:rPr>
          <w:sz w:val="26"/>
          <w:szCs w:val="26"/>
        </w:rPr>
        <w:t xml:space="preserve">. 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Цел</w:t>
      </w:r>
      <w:r w:rsidR="00F547CB">
        <w:rPr>
          <w:sz w:val="26"/>
          <w:szCs w:val="26"/>
        </w:rPr>
        <w:t>ью</w:t>
      </w:r>
      <w:r w:rsidRPr="007130A4">
        <w:rPr>
          <w:sz w:val="26"/>
          <w:szCs w:val="26"/>
        </w:rPr>
        <w:t xml:space="preserve"> предоставления субсидии является</w:t>
      </w:r>
      <w:r w:rsidR="009F1E3D" w:rsidRPr="007130A4">
        <w:rPr>
          <w:sz w:val="26"/>
          <w:szCs w:val="26"/>
        </w:rPr>
        <w:t xml:space="preserve"> </w:t>
      </w:r>
      <w:r w:rsidR="00F547CB">
        <w:rPr>
          <w:sz w:val="26"/>
          <w:szCs w:val="26"/>
        </w:rPr>
        <w:t xml:space="preserve">возмещение затрат организации на оказание услуг по подготовке лиц в соответствии с выданным отделом опеки и попечительства администрации города </w:t>
      </w:r>
      <w:proofErr w:type="spellStart"/>
      <w:r w:rsidR="00F547CB">
        <w:rPr>
          <w:sz w:val="26"/>
          <w:szCs w:val="26"/>
        </w:rPr>
        <w:t>Пыть-Яха</w:t>
      </w:r>
      <w:proofErr w:type="spellEnd"/>
      <w:r w:rsidR="00F547CB">
        <w:rPr>
          <w:sz w:val="26"/>
          <w:szCs w:val="26"/>
        </w:rPr>
        <w:t xml:space="preserve"> сертификатом на оплату услуг по подготовке лиц, желающих принять на воспитание в семью ребенка, оставшегося без попечения родителей, на территории Российской Федерации, а также повышение эффективности</w:t>
      </w:r>
      <w:r w:rsidR="008C268F">
        <w:rPr>
          <w:sz w:val="26"/>
          <w:szCs w:val="26"/>
        </w:rPr>
        <w:t xml:space="preserve"> взаимодействия администрации города </w:t>
      </w:r>
      <w:proofErr w:type="spellStart"/>
      <w:r w:rsidR="008C268F">
        <w:rPr>
          <w:sz w:val="26"/>
          <w:szCs w:val="26"/>
        </w:rPr>
        <w:t>Пыть-Яха</w:t>
      </w:r>
      <w:proofErr w:type="spellEnd"/>
      <w:r w:rsidR="008C268F">
        <w:rPr>
          <w:sz w:val="26"/>
          <w:szCs w:val="26"/>
        </w:rPr>
        <w:t xml:space="preserve"> с некоммерческими организациями.</w:t>
      </w:r>
    </w:p>
    <w:p w:rsidR="00AC4CFE" w:rsidRPr="007130A4" w:rsidRDefault="00AC4CFE" w:rsidP="00CC725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>Данным п</w:t>
      </w:r>
      <w:r w:rsidR="00CD4EF1" w:rsidRPr="007130A4">
        <w:rPr>
          <w:sz w:val="26"/>
          <w:szCs w:val="26"/>
        </w:rPr>
        <w:t>орядко</w:t>
      </w:r>
      <w:r w:rsidR="008C268F">
        <w:rPr>
          <w:sz w:val="26"/>
          <w:szCs w:val="26"/>
        </w:rPr>
        <w:t>м регламентирую</w:t>
      </w:r>
      <w:r w:rsidRPr="007130A4">
        <w:rPr>
          <w:sz w:val="26"/>
          <w:szCs w:val="26"/>
        </w:rPr>
        <w:t xml:space="preserve">тся условия </w:t>
      </w:r>
      <w:r w:rsidR="00CD4EF1" w:rsidRPr="007130A4">
        <w:rPr>
          <w:sz w:val="26"/>
          <w:szCs w:val="26"/>
        </w:rPr>
        <w:t xml:space="preserve">и порядок </w:t>
      </w:r>
      <w:r w:rsidRPr="007130A4">
        <w:rPr>
          <w:sz w:val="26"/>
          <w:szCs w:val="26"/>
        </w:rPr>
        <w:t xml:space="preserve">предоставления </w:t>
      </w:r>
      <w:r w:rsidR="0075695F" w:rsidRPr="007130A4">
        <w:rPr>
          <w:sz w:val="26"/>
          <w:szCs w:val="26"/>
        </w:rPr>
        <w:t xml:space="preserve">субсидии </w:t>
      </w:r>
      <w:r w:rsidR="008C268F">
        <w:rPr>
          <w:sz w:val="26"/>
          <w:szCs w:val="26"/>
        </w:rPr>
        <w:t xml:space="preserve">получателем, </w:t>
      </w:r>
      <w:r w:rsidR="00CD4EF1" w:rsidRPr="007130A4">
        <w:rPr>
          <w:sz w:val="26"/>
          <w:szCs w:val="26"/>
        </w:rPr>
        <w:t>требования к отчетности получен</w:t>
      </w:r>
      <w:r w:rsidR="00E423F8" w:rsidRPr="007130A4">
        <w:rPr>
          <w:sz w:val="26"/>
          <w:szCs w:val="26"/>
        </w:rPr>
        <w:t>ной</w:t>
      </w:r>
      <w:r w:rsidR="00CD4EF1" w:rsidRPr="007130A4">
        <w:rPr>
          <w:sz w:val="26"/>
          <w:szCs w:val="26"/>
        </w:rPr>
        <w:t xml:space="preserve"> субсидии, требования об осуществлении контроля за соблюдением условий, целей и порядка предоставления субсидии и ответственность за их нару</w:t>
      </w:r>
      <w:r w:rsidR="00BE0E34" w:rsidRPr="007130A4">
        <w:rPr>
          <w:sz w:val="26"/>
          <w:szCs w:val="26"/>
        </w:rPr>
        <w:t xml:space="preserve">шение, в </w:t>
      </w:r>
      <w:proofErr w:type="spellStart"/>
      <w:r w:rsidR="00BE0E34" w:rsidRPr="007130A4">
        <w:rPr>
          <w:sz w:val="26"/>
          <w:szCs w:val="26"/>
        </w:rPr>
        <w:t>т.ч</w:t>
      </w:r>
      <w:proofErr w:type="spellEnd"/>
      <w:r w:rsidR="00BE0E34" w:rsidRPr="007130A4">
        <w:rPr>
          <w:sz w:val="26"/>
          <w:szCs w:val="26"/>
        </w:rPr>
        <w:t>. определяется порядок возврата субсидии, а также устанавливается контроль за соблюдением условий, целей и порядка предоставления субсидии.</w:t>
      </w:r>
      <w:r w:rsidR="00602F45">
        <w:rPr>
          <w:sz w:val="26"/>
          <w:szCs w:val="26"/>
        </w:rPr>
        <w:t xml:space="preserve"> </w:t>
      </w:r>
      <w:r w:rsidRPr="007130A4">
        <w:rPr>
          <w:sz w:val="26"/>
          <w:szCs w:val="26"/>
        </w:rPr>
        <w:t xml:space="preserve">Главным </w:t>
      </w:r>
      <w:r w:rsidR="00871332" w:rsidRPr="007130A4">
        <w:rPr>
          <w:sz w:val="26"/>
          <w:szCs w:val="26"/>
        </w:rPr>
        <w:t xml:space="preserve">распорядителем средств бюджета </w:t>
      </w:r>
      <w:r w:rsidRPr="007130A4">
        <w:rPr>
          <w:sz w:val="26"/>
          <w:szCs w:val="26"/>
        </w:rPr>
        <w:t xml:space="preserve">является администрация города </w:t>
      </w:r>
      <w:proofErr w:type="spellStart"/>
      <w:r w:rsidRPr="007130A4">
        <w:rPr>
          <w:sz w:val="26"/>
          <w:szCs w:val="26"/>
        </w:rPr>
        <w:t>Пыть-Яха</w:t>
      </w:r>
      <w:proofErr w:type="spellEnd"/>
      <w:r w:rsidRPr="007130A4">
        <w:rPr>
          <w:sz w:val="26"/>
          <w:szCs w:val="26"/>
        </w:rPr>
        <w:t>.</w:t>
      </w:r>
    </w:p>
    <w:p w:rsidR="00D93753" w:rsidRDefault="00871332" w:rsidP="00D9375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 w:rsidRPr="00281116">
        <w:rPr>
          <w:sz w:val="26"/>
          <w:szCs w:val="26"/>
        </w:rPr>
        <w:t xml:space="preserve">В соответствии с решением Думы города </w:t>
      </w:r>
      <w:proofErr w:type="spellStart"/>
      <w:r w:rsidRPr="00281116">
        <w:rPr>
          <w:sz w:val="26"/>
          <w:szCs w:val="26"/>
        </w:rPr>
        <w:t>Пыть-Яха</w:t>
      </w:r>
      <w:proofErr w:type="spellEnd"/>
      <w:r w:rsidRPr="00281116">
        <w:rPr>
          <w:sz w:val="26"/>
          <w:szCs w:val="26"/>
        </w:rPr>
        <w:t xml:space="preserve"> от 14.12.2018 № 210 «О бюджете города </w:t>
      </w:r>
      <w:proofErr w:type="spellStart"/>
      <w:r w:rsidRPr="00281116">
        <w:rPr>
          <w:sz w:val="26"/>
          <w:szCs w:val="26"/>
        </w:rPr>
        <w:t>Пыть-Яха</w:t>
      </w:r>
      <w:proofErr w:type="spellEnd"/>
      <w:r w:rsidRPr="00281116">
        <w:rPr>
          <w:sz w:val="26"/>
          <w:szCs w:val="26"/>
        </w:rPr>
        <w:t xml:space="preserve"> на 2019 год и на плановый период 2020 и 2021 годов»</w:t>
      </w:r>
      <w:r w:rsidR="00743F6B" w:rsidRPr="00281116">
        <w:rPr>
          <w:sz w:val="26"/>
          <w:szCs w:val="26"/>
        </w:rPr>
        <w:t xml:space="preserve"> (в ред. №</w:t>
      </w:r>
      <w:r w:rsidR="00D7222E">
        <w:rPr>
          <w:sz w:val="26"/>
          <w:szCs w:val="26"/>
        </w:rPr>
        <w:t xml:space="preserve"> </w:t>
      </w:r>
      <w:r w:rsidR="00743F6B" w:rsidRPr="00281116">
        <w:rPr>
          <w:sz w:val="26"/>
          <w:szCs w:val="26"/>
        </w:rPr>
        <w:t>274 от 28.10.2019)</w:t>
      </w:r>
      <w:r w:rsidRPr="00281116">
        <w:rPr>
          <w:sz w:val="26"/>
          <w:szCs w:val="26"/>
        </w:rPr>
        <w:t xml:space="preserve"> на 2019 год в бюджете города </w:t>
      </w:r>
      <w:r w:rsidR="009D1848" w:rsidRPr="00281116">
        <w:rPr>
          <w:sz w:val="26"/>
          <w:szCs w:val="26"/>
        </w:rPr>
        <w:t>предусмотрено</w:t>
      </w:r>
      <w:r w:rsidR="00D7222E" w:rsidRPr="00D7222E">
        <w:rPr>
          <w:sz w:val="26"/>
          <w:szCs w:val="26"/>
        </w:rPr>
        <w:t xml:space="preserve"> </w:t>
      </w:r>
      <w:r w:rsidR="00D7222E">
        <w:rPr>
          <w:sz w:val="26"/>
          <w:szCs w:val="26"/>
        </w:rPr>
        <w:t>в пункте 1.2.5</w:t>
      </w:r>
      <w:r w:rsidR="00D7222E" w:rsidRPr="001658C7">
        <w:rPr>
          <w:sz w:val="20"/>
          <w:szCs w:val="20"/>
        </w:rPr>
        <w:t xml:space="preserve"> </w:t>
      </w:r>
      <w:r w:rsidR="00D7222E">
        <w:rPr>
          <w:sz w:val="20"/>
          <w:szCs w:val="20"/>
        </w:rPr>
        <w:t>«</w:t>
      </w:r>
      <w:r w:rsidR="00D7222E" w:rsidRPr="001658C7">
        <w:rPr>
          <w:sz w:val="26"/>
          <w:szCs w:val="26"/>
        </w:rPr>
        <w:t>Субсидия некоммерческим организациям (за исключением муниципальных учреждений), осуществляющих полномочие органа опеки и попечительства</w:t>
      </w:r>
      <w:r w:rsidR="00D7222E">
        <w:rPr>
          <w:sz w:val="26"/>
          <w:szCs w:val="26"/>
        </w:rPr>
        <w:t>»</w:t>
      </w:r>
      <w:r w:rsidR="00D7222E" w:rsidRPr="00D7222E">
        <w:rPr>
          <w:bCs/>
          <w:sz w:val="26"/>
          <w:szCs w:val="26"/>
        </w:rPr>
        <w:t xml:space="preserve"> </w:t>
      </w:r>
      <w:r w:rsidR="00D7222E">
        <w:rPr>
          <w:bCs/>
          <w:sz w:val="26"/>
          <w:szCs w:val="26"/>
        </w:rPr>
        <w:t>мероприятия 1.2</w:t>
      </w:r>
      <w:r w:rsidR="00D7222E" w:rsidRPr="00281116">
        <w:rPr>
          <w:bCs/>
          <w:sz w:val="26"/>
          <w:szCs w:val="26"/>
        </w:rPr>
        <w:t xml:space="preserve"> </w:t>
      </w:r>
      <w:r w:rsidR="00D7222E">
        <w:rPr>
          <w:bCs/>
          <w:sz w:val="26"/>
          <w:szCs w:val="26"/>
        </w:rPr>
        <w:t>«</w:t>
      </w:r>
      <w:r w:rsidR="00D7222E" w:rsidRPr="00281116">
        <w:rPr>
          <w:sz w:val="26"/>
          <w:szCs w:val="26"/>
        </w:rPr>
        <w:t xml:space="preserve">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</w:t>
      </w:r>
      <w:r w:rsidR="00D7222E" w:rsidRPr="00281116">
        <w:rPr>
          <w:sz w:val="26"/>
          <w:szCs w:val="26"/>
        </w:rPr>
        <w:lastRenderedPageBreak/>
        <w:t>на воспитание детей, оставшихся без попечения</w:t>
      </w:r>
      <w:r w:rsidR="00D7222E">
        <w:rPr>
          <w:sz w:val="26"/>
          <w:szCs w:val="26"/>
        </w:rPr>
        <w:t xml:space="preserve"> родителей»</w:t>
      </w:r>
      <w:r w:rsidR="00D7222E" w:rsidRPr="00D7222E">
        <w:rPr>
          <w:color w:val="000000" w:themeColor="text1"/>
          <w:sz w:val="26"/>
          <w:szCs w:val="26"/>
        </w:rPr>
        <w:t xml:space="preserve"> </w:t>
      </w:r>
      <w:r w:rsidR="00D7222E" w:rsidRPr="00281116">
        <w:rPr>
          <w:color w:val="000000" w:themeColor="text1"/>
          <w:sz w:val="26"/>
          <w:szCs w:val="26"/>
        </w:rPr>
        <w:t>подпрограмм</w:t>
      </w:r>
      <w:r w:rsidR="00D7222E">
        <w:rPr>
          <w:color w:val="000000" w:themeColor="text1"/>
          <w:sz w:val="26"/>
          <w:szCs w:val="26"/>
        </w:rPr>
        <w:t>ы</w:t>
      </w:r>
      <w:r w:rsidR="00D7222E" w:rsidRPr="00281116">
        <w:rPr>
          <w:color w:val="000000" w:themeColor="text1"/>
          <w:sz w:val="26"/>
          <w:szCs w:val="26"/>
        </w:rPr>
        <w:t xml:space="preserve"> </w:t>
      </w:r>
      <w:r w:rsidR="00D7222E" w:rsidRPr="00281116">
        <w:rPr>
          <w:bCs/>
          <w:sz w:val="26"/>
          <w:szCs w:val="26"/>
        </w:rPr>
        <w:t xml:space="preserve">1  «Поддержка семьи, материнства и детства» </w:t>
      </w:r>
      <w:r w:rsidR="009D1848" w:rsidRPr="00281116">
        <w:rPr>
          <w:sz w:val="26"/>
          <w:szCs w:val="26"/>
        </w:rPr>
        <w:t xml:space="preserve"> </w:t>
      </w:r>
      <w:r w:rsidR="00602F45" w:rsidRPr="00281116">
        <w:rPr>
          <w:sz w:val="26"/>
          <w:szCs w:val="26"/>
        </w:rPr>
        <w:t>муниципальной</w:t>
      </w:r>
      <w:r w:rsidR="00602F45" w:rsidRPr="00602F45">
        <w:rPr>
          <w:sz w:val="26"/>
          <w:szCs w:val="26"/>
        </w:rPr>
        <w:t xml:space="preserve"> программ</w:t>
      </w:r>
      <w:r w:rsidR="00D7222E">
        <w:rPr>
          <w:sz w:val="26"/>
          <w:szCs w:val="26"/>
        </w:rPr>
        <w:t>ы</w:t>
      </w:r>
      <w:r w:rsidR="00602F45" w:rsidRPr="00602F45">
        <w:rPr>
          <w:sz w:val="26"/>
          <w:szCs w:val="26"/>
        </w:rPr>
        <w:t xml:space="preserve"> "Социальное и демографическое развитие города </w:t>
      </w:r>
      <w:proofErr w:type="spellStart"/>
      <w:r w:rsidR="00602F45" w:rsidRPr="00602F45">
        <w:rPr>
          <w:sz w:val="26"/>
          <w:szCs w:val="26"/>
        </w:rPr>
        <w:t>Пыть-Яха</w:t>
      </w:r>
      <w:proofErr w:type="spellEnd"/>
      <w:r w:rsidR="00602F45" w:rsidRPr="00602F45">
        <w:rPr>
          <w:sz w:val="26"/>
          <w:szCs w:val="26"/>
        </w:rPr>
        <w:t>"</w:t>
      </w:r>
      <w:r w:rsidR="00D93753">
        <w:rPr>
          <w:sz w:val="26"/>
          <w:szCs w:val="26"/>
        </w:rPr>
        <w:t xml:space="preserve">, утвержденной постановлением администрации города </w:t>
      </w:r>
      <w:proofErr w:type="spellStart"/>
      <w:r w:rsidR="00D93753">
        <w:rPr>
          <w:sz w:val="26"/>
          <w:szCs w:val="26"/>
        </w:rPr>
        <w:t>Пыть-Яха</w:t>
      </w:r>
      <w:proofErr w:type="spellEnd"/>
      <w:r w:rsidR="00D93753">
        <w:rPr>
          <w:sz w:val="26"/>
          <w:szCs w:val="26"/>
        </w:rPr>
        <w:t xml:space="preserve"> от 10.12.2018 № 428-па </w:t>
      </w:r>
      <w:r w:rsidR="00D93753" w:rsidRPr="00281116">
        <w:rPr>
          <w:color w:val="000000" w:themeColor="text1"/>
          <w:sz w:val="26"/>
          <w:szCs w:val="26"/>
        </w:rPr>
        <w:t>(в ред. от 04.06.2019№ 189-па, от 16.07.2019 №</w:t>
      </w:r>
      <w:r w:rsidR="001658C7">
        <w:rPr>
          <w:color w:val="000000" w:themeColor="text1"/>
          <w:sz w:val="26"/>
          <w:szCs w:val="26"/>
        </w:rPr>
        <w:t xml:space="preserve"> </w:t>
      </w:r>
      <w:r w:rsidR="00D93753" w:rsidRPr="00281116">
        <w:rPr>
          <w:color w:val="000000" w:themeColor="text1"/>
          <w:sz w:val="26"/>
          <w:szCs w:val="26"/>
        </w:rPr>
        <w:t>274-па, от 10.09.2019 № 342-па</w:t>
      </w:r>
      <w:r w:rsidR="00D7222E">
        <w:rPr>
          <w:color w:val="000000" w:themeColor="text1"/>
          <w:sz w:val="26"/>
          <w:szCs w:val="26"/>
        </w:rPr>
        <w:t>)</w:t>
      </w:r>
      <w:r w:rsidR="00056052">
        <w:rPr>
          <w:color w:val="000000" w:themeColor="text1"/>
          <w:sz w:val="26"/>
          <w:szCs w:val="26"/>
        </w:rPr>
        <w:t xml:space="preserve">  </w:t>
      </w:r>
      <w:r w:rsidR="001658C7">
        <w:rPr>
          <w:sz w:val="26"/>
          <w:szCs w:val="26"/>
        </w:rPr>
        <w:t xml:space="preserve"> 519,1 тыс. руб., средства бюджета автономного округа.</w:t>
      </w:r>
    </w:p>
    <w:p w:rsidR="00EC46BE" w:rsidRDefault="00EC46BE" w:rsidP="00D93753">
      <w:pPr>
        <w:pStyle w:val="2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 проекту постановления имеется следующее предложение:</w:t>
      </w:r>
    </w:p>
    <w:p w:rsidR="00EC46BE" w:rsidRPr="001658C7" w:rsidRDefault="00620F13" w:rsidP="00D93753">
      <w:pPr>
        <w:pStyle w:val="2"/>
        <w:spacing w:after="0" w:line="240" w:lineRule="auto"/>
        <w:ind w:firstLine="708"/>
        <w:jc w:val="both"/>
        <w:rPr>
          <w:color w:val="000000" w:themeColor="text1"/>
          <w:sz w:val="26"/>
          <w:szCs w:val="26"/>
          <w:lang w:val="x-none"/>
        </w:rPr>
      </w:pPr>
      <w:r>
        <w:rPr>
          <w:sz w:val="26"/>
          <w:szCs w:val="26"/>
        </w:rPr>
        <w:t>В</w:t>
      </w:r>
      <w:r w:rsidR="00EC46BE">
        <w:rPr>
          <w:sz w:val="26"/>
          <w:szCs w:val="26"/>
        </w:rPr>
        <w:t xml:space="preserve"> случае утверждения постановления рекомендуется внести</w:t>
      </w:r>
      <w:r>
        <w:rPr>
          <w:sz w:val="26"/>
          <w:szCs w:val="26"/>
        </w:rPr>
        <w:t xml:space="preserve"> соответствующие</w:t>
      </w:r>
      <w:r w:rsidR="00EC46BE">
        <w:rPr>
          <w:sz w:val="26"/>
          <w:szCs w:val="26"/>
        </w:rPr>
        <w:t xml:space="preserve"> изменения в </w:t>
      </w:r>
      <w:r w:rsidR="00EC46BE" w:rsidRPr="00281116">
        <w:rPr>
          <w:sz w:val="26"/>
          <w:szCs w:val="26"/>
        </w:rPr>
        <w:t>решени</w:t>
      </w:r>
      <w:r w:rsidR="00EC46BE">
        <w:rPr>
          <w:sz w:val="26"/>
          <w:szCs w:val="26"/>
        </w:rPr>
        <w:t>е</w:t>
      </w:r>
      <w:r w:rsidR="00EC46BE" w:rsidRPr="00281116">
        <w:rPr>
          <w:sz w:val="26"/>
          <w:szCs w:val="26"/>
        </w:rPr>
        <w:t xml:space="preserve"> Думы города </w:t>
      </w:r>
      <w:proofErr w:type="spellStart"/>
      <w:r w:rsidR="00EC46BE" w:rsidRPr="00281116">
        <w:rPr>
          <w:sz w:val="26"/>
          <w:szCs w:val="26"/>
        </w:rPr>
        <w:t>Пыть-Яха</w:t>
      </w:r>
      <w:proofErr w:type="spellEnd"/>
      <w:r w:rsidR="00EC46BE" w:rsidRPr="00281116">
        <w:rPr>
          <w:sz w:val="26"/>
          <w:szCs w:val="26"/>
        </w:rPr>
        <w:t xml:space="preserve"> от 14.12.2018 № 210 «О бюджете города </w:t>
      </w:r>
      <w:proofErr w:type="spellStart"/>
      <w:r w:rsidR="00EC46BE" w:rsidRPr="00281116">
        <w:rPr>
          <w:sz w:val="26"/>
          <w:szCs w:val="26"/>
        </w:rPr>
        <w:t>Пыть-Яха</w:t>
      </w:r>
      <w:proofErr w:type="spellEnd"/>
      <w:r w:rsidR="00EC46BE" w:rsidRPr="00281116">
        <w:rPr>
          <w:sz w:val="26"/>
          <w:szCs w:val="26"/>
        </w:rPr>
        <w:t xml:space="preserve"> на 2019 год и на плановый период 2020 и 2021 годов» (</w:t>
      </w:r>
      <w:r w:rsidR="00EC46BE">
        <w:rPr>
          <w:sz w:val="26"/>
          <w:szCs w:val="26"/>
        </w:rPr>
        <w:t>с изм.</w:t>
      </w:r>
      <w:r w:rsidR="00EC46BE" w:rsidRPr="00281116">
        <w:rPr>
          <w:sz w:val="26"/>
          <w:szCs w:val="26"/>
        </w:rPr>
        <w:t>)</w:t>
      </w:r>
      <w:r w:rsidR="00673C76">
        <w:rPr>
          <w:sz w:val="26"/>
          <w:szCs w:val="26"/>
        </w:rPr>
        <w:t xml:space="preserve">, </w:t>
      </w:r>
      <w:r w:rsidR="00EC46BE" w:rsidRPr="00281116">
        <w:rPr>
          <w:sz w:val="26"/>
          <w:szCs w:val="26"/>
        </w:rPr>
        <w:t>муниципальн</w:t>
      </w:r>
      <w:r w:rsidR="00EC46BE">
        <w:rPr>
          <w:sz w:val="26"/>
          <w:szCs w:val="26"/>
        </w:rPr>
        <w:t>ую</w:t>
      </w:r>
      <w:r w:rsidR="00EC46BE" w:rsidRPr="00602F45">
        <w:rPr>
          <w:sz w:val="26"/>
          <w:szCs w:val="26"/>
        </w:rPr>
        <w:t xml:space="preserve"> программ</w:t>
      </w:r>
      <w:r w:rsidR="00EC46BE">
        <w:rPr>
          <w:sz w:val="26"/>
          <w:szCs w:val="26"/>
        </w:rPr>
        <w:t>у</w:t>
      </w:r>
      <w:r w:rsidR="00EC46BE" w:rsidRPr="00602F45">
        <w:rPr>
          <w:sz w:val="26"/>
          <w:szCs w:val="26"/>
        </w:rPr>
        <w:t xml:space="preserve"> "Социальное и демографическое развитие города </w:t>
      </w:r>
      <w:proofErr w:type="spellStart"/>
      <w:r w:rsidR="00EC46BE" w:rsidRPr="00602F45">
        <w:rPr>
          <w:sz w:val="26"/>
          <w:szCs w:val="26"/>
        </w:rPr>
        <w:t>Пыть-Яха</w:t>
      </w:r>
      <w:proofErr w:type="spellEnd"/>
      <w:r w:rsidR="00EC46BE" w:rsidRPr="00602F45">
        <w:rPr>
          <w:sz w:val="26"/>
          <w:szCs w:val="26"/>
        </w:rPr>
        <w:t>"</w:t>
      </w:r>
      <w:r w:rsidR="00EC46BE">
        <w:rPr>
          <w:sz w:val="26"/>
          <w:szCs w:val="26"/>
        </w:rPr>
        <w:t>, утвержденн</w:t>
      </w:r>
      <w:r>
        <w:rPr>
          <w:sz w:val="26"/>
          <w:szCs w:val="26"/>
        </w:rPr>
        <w:t>ую</w:t>
      </w:r>
      <w:r w:rsidR="00EC46BE">
        <w:rPr>
          <w:sz w:val="26"/>
          <w:szCs w:val="26"/>
        </w:rPr>
        <w:t xml:space="preserve"> постановлением администрации города </w:t>
      </w:r>
      <w:proofErr w:type="spellStart"/>
      <w:r w:rsidR="00EC46BE">
        <w:rPr>
          <w:sz w:val="26"/>
          <w:szCs w:val="26"/>
        </w:rPr>
        <w:t>Пыть-Яха</w:t>
      </w:r>
      <w:proofErr w:type="spellEnd"/>
      <w:r w:rsidR="00EC46BE">
        <w:rPr>
          <w:sz w:val="26"/>
          <w:szCs w:val="26"/>
        </w:rPr>
        <w:t xml:space="preserve"> от 10.12.2018 № 428-па </w:t>
      </w:r>
      <w:r w:rsidR="00EC46BE" w:rsidRPr="00281116">
        <w:rPr>
          <w:color w:val="000000" w:themeColor="text1"/>
          <w:sz w:val="26"/>
          <w:szCs w:val="26"/>
        </w:rPr>
        <w:t>(в ред. от 04.06.2019№ 189-па, от 16.07.2019 №</w:t>
      </w:r>
      <w:r w:rsidR="00EC46BE">
        <w:rPr>
          <w:color w:val="000000" w:themeColor="text1"/>
          <w:sz w:val="26"/>
          <w:szCs w:val="26"/>
        </w:rPr>
        <w:t xml:space="preserve"> </w:t>
      </w:r>
      <w:r w:rsidR="00EC46BE" w:rsidRPr="00281116">
        <w:rPr>
          <w:color w:val="000000" w:themeColor="text1"/>
          <w:sz w:val="26"/>
          <w:szCs w:val="26"/>
        </w:rPr>
        <w:t>274-па, от 10.09.2019 № 342-па</w:t>
      </w:r>
      <w:r w:rsidR="00EC46BE">
        <w:rPr>
          <w:color w:val="000000" w:themeColor="text1"/>
          <w:sz w:val="26"/>
          <w:szCs w:val="26"/>
        </w:rPr>
        <w:t>)</w:t>
      </w:r>
      <w:r>
        <w:rPr>
          <w:color w:val="000000" w:themeColor="text1"/>
          <w:sz w:val="26"/>
          <w:szCs w:val="26"/>
        </w:rPr>
        <w:t>.</w:t>
      </w:r>
    </w:p>
    <w:p w:rsidR="00FB60B2" w:rsidRPr="007130A4" w:rsidRDefault="00FB60B2" w:rsidP="00CC725B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</w:p>
    <w:p w:rsidR="00AC4CFE" w:rsidRPr="007130A4" w:rsidRDefault="00AC4CFE" w:rsidP="00CC725B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Проект постановления разработан на основании и во исполнение требований ст. 78.1 Бюджетного кодекса РФ, замечания отсутствуют. </w:t>
      </w:r>
    </w:p>
    <w:p w:rsidR="00AC4CFE" w:rsidRPr="007130A4" w:rsidRDefault="00AC4CFE" w:rsidP="00CC725B">
      <w:pPr>
        <w:ind w:firstLine="709"/>
        <w:jc w:val="both"/>
        <w:rPr>
          <w:sz w:val="26"/>
          <w:szCs w:val="26"/>
        </w:rPr>
      </w:pPr>
    </w:p>
    <w:p w:rsidR="00AC4CFE" w:rsidRPr="007130A4" w:rsidRDefault="00AC4CFE" w:rsidP="00FB60B2">
      <w:pPr>
        <w:jc w:val="both"/>
        <w:rPr>
          <w:sz w:val="26"/>
          <w:szCs w:val="26"/>
        </w:rPr>
      </w:pPr>
    </w:p>
    <w:p w:rsidR="00AC4CFE" w:rsidRPr="007130A4" w:rsidRDefault="00AC4CFE" w:rsidP="00FB60B2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Инспектор                                                                                                    </w:t>
      </w:r>
    </w:p>
    <w:p w:rsidR="00AC4CFE" w:rsidRPr="007130A4" w:rsidRDefault="00AC4CFE" w:rsidP="00FB60B2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>Счетно-контрольной палаты</w:t>
      </w:r>
    </w:p>
    <w:p w:rsidR="00BC2FB4" w:rsidRPr="007130A4" w:rsidRDefault="00AC4CFE" w:rsidP="00DA201E">
      <w:pPr>
        <w:jc w:val="both"/>
        <w:rPr>
          <w:sz w:val="26"/>
          <w:szCs w:val="26"/>
        </w:rPr>
      </w:pPr>
      <w:r w:rsidRPr="007130A4">
        <w:rPr>
          <w:sz w:val="26"/>
          <w:szCs w:val="26"/>
        </w:rPr>
        <w:t xml:space="preserve">города </w:t>
      </w:r>
      <w:proofErr w:type="spellStart"/>
      <w:r w:rsidRPr="007130A4">
        <w:rPr>
          <w:sz w:val="26"/>
          <w:szCs w:val="26"/>
        </w:rPr>
        <w:t>Пыть-Ях</w:t>
      </w:r>
      <w:proofErr w:type="spellEnd"/>
      <w:r w:rsidRPr="007130A4">
        <w:rPr>
          <w:sz w:val="26"/>
          <w:szCs w:val="26"/>
        </w:rPr>
        <w:t xml:space="preserve">                                                                                     </w:t>
      </w:r>
      <w:r w:rsidR="00FB60B2" w:rsidRPr="007130A4">
        <w:rPr>
          <w:sz w:val="26"/>
          <w:szCs w:val="26"/>
        </w:rPr>
        <w:t xml:space="preserve">                     </w:t>
      </w:r>
      <w:r w:rsidR="00D7222E">
        <w:rPr>
          <w:sz w:val="26"/>
          <w:szCs w:val="26"/>
        </w:rPr>
        <w:t>В.Н</w:t>
      </w:r>
      <w:r w:rsidRPr="007130A4">
        <w:rPr>
          <w:sz w:val="26"/>
          <w:szCs w:val="26"/>
        </w:rPr>
        <w:t xml:space="preserve">. </w:t>
      </w:r>
      <w:r w:rsidR="00D7222E">
        <w:rPr>
          <w:sz w:val="26"/>
          <w:szCs w:val="26"/>
        </w:rPr>
        <w:t>Свириденко</w:t>
      </w:r>
      <w:r w:rsidR="00DA201E" w:rsidRPr="007130A4">
        <w:rPr>
          <w:sz w:val="26"/>
          <w:szCs w:val="26"/>
        </w:rPr>
        <w:t xml:space="preserve">    </w:t>
      </w:r>
    </w:p>
    <w:sectPr w:rsidR="00BC2FB4" w:rsidRPr="007130A4" w:rsidSect="001021E5">
      <w:headerReference w:type="default" r:id="rId8"/>
      <w:footerReference w:type="default" r:id="rId9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7D6D" w:rsidRDefault="00EB7D6D">
      <w:r>
        <w:separator/>
      </w:r>
    </w:p>
  </w:endnote>
  <w:endnote w:type="continuationSeparator" w:id="0">
    <w:p w:rsidR="00EB7D6D" w:rsidRDefault="00EB7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2A21" w:rsidRDefault="009766B4">
    <w:pPr>
      <w:pStyle w:val="a3"/>
      <w:jc w:val="right"/>
    </w:pPr>
  </w:p>
  <w:p w:rsidR="00622A21" w:rsidRDefault="009766B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7D6D" w:rsidRDefault="00EB7D6D">
      <w:r>
        <w:separator/>
      </w:r>
    </w:p>
  </w:footnote>
  <w:footnote w:type="continuationSeparator" w:id="0">
    <w:p w:rsidR="00EB7D6D" w:rsidRDefault="00EB7D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2967413"/>
      <w:docPartObj>
        <w:docPartGallery w:val="Page Numbers (Top of Page)"/>
        <w:docPartUnique/>
      </w:docPartObj>
    </w:sdtPr>
    <w:sdtEndPr/>
    <w:sdtContent>
      <w:p w:rsidR="001021E5" w:rsidRDefault="001021E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66B4">
          <w:rPr>
            <w:noProof/>
          </w:rPr>
          <w:t>2</w:t>
        </w:r>
        <w:r>
          <w:fldChar w:fldCharType="end"/>
        </w:r>
      </w:p>
    </w:sdtContent>
  </w:sdt>
  <w:p w:rsidR="001021E5" w:rsidRDefault="001021E5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CFE"/>
    <w:rsid w:val="0002704E"/>
    <w:rsid w:val="00056052"/>
    <w:rsid w:val="00060930"/>
    <w:rsid w:val="001021E5"/>
    <w:rsid w:val="00134095"/>
    <w:rsid w:val="001658C7"/>
    <w:rsid w:val="001673F7"/>
    <w:rsid w:val="00187D4F"/>
    <w:rsid w:val="00227DBF"/>
    <w:rsid w:val="00281116"/>
    <w:rsid w:val="002D7F26"/>
    <w:rsid w:val="00496497"/>
    <w:rsid w:val="00500CB9"/>
    <w:rsid w:val="005B68D7"/>
    <w:rsid w:val="005E31ED"/>
    <w:rsid w:val="00602F45"/>
    <w:rsid w:val="00620F13"/>
    <w:rsid w:val="00646FF6"/>
    <w:rsid w:val="00660BE7"/>
    <w:rsid w:val="00673C76"/>
    <w:rsid w:val="006763AB"/>
    <w:rsid w:val="00703E4A"/>
    <w:rsid w:val="007130A4"/>
    <w:rsid w:val="00743F6B"/>
    <w:rsid w:val="0075695F"/>
    <w:rsid w:val="007850BF"/>
    <w:rsid w:val="00833636"/>
    <w:rsid w:val="00871332"/>
    <w:rsid w:val="008C268F"/>
    <w:rsid w:val="009205D9"/>
    <w:rsid w:val="009766B4"/>
    <w:rsid w:val="009D1848"/>
    <w:rsid w:val="009F1E3D"/>
    <w:rsid w:val="00AA3A95"/>
    <w:rsid w:val="00AC4CFE"/>
    <w:rsid w:val="00B10C73"/>
    <w:rsid w:val="00B645C9"/>
    <w:rsid w:val="00BB2228"/>
    <w:rsid w:val="00BC2FB4"/>
    <w:rsid w:val="00BE0E34"/>
    <w:rsid w:val="00C42D37"/>
    <w:rsid w:val="00C55421"/>
    <w:rsid w:val="00CA2620"/>
    <w:rsid w:val="00CC725B"/>
    <w:rsid w:val="00CD4EF1"/>
    <w:rsid w:val="00D71479"/>
    <w:rsid w:val="00D7222E"/>
    <w:rsid w:val="00D93753"/>
    <w:rsid w:val="00DA201E"/>
    <w:rsid w:val="00E423F8"/>
    <w:rsid w:val="00EB7D6D"/>
    <w:rsid w:val="00EC46BE"/>
    <w:rsid w:val="00F547CB"/>
    <w:rsid w:val="00FB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81610F-501A-48BD-A564-01EE401FD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C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C4CF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C4CFE"/>
    <w:rPr>
      <w:sz w:val="24"/>
      <w:szCs w:val="24"/>
    </w:rPr>
  </w:style>
  <w:style w:type="paragraph" w:styleId="2">
    <w:name w:val="Body Text 2"/>
    <w:basedOn w:val="a"/>
    <w:link w:val="20"/>
    <w:rsid w:val="00AC4CF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AC4CFE"/>
    <w:rPr>
      <w:sz w:val="24"/>
      <w:szCs w:val="24"/>
    </w:rPr>
  </w:style>
  <w:style w:type="paragraph" w:styleId="a5">
    <w:name w:val="List Paragraph"/>
    <w:basedOn w:val="a"/>
    <w:uiPriority w:val="34"/>
    <w:qFormat/>
    <w:rsid w:val="00CC725B"/>
    <w:pPr>
      <w:ind w:left="720"/>
      <w:contextualSpacing/>
    </w:pPr>
  </w:style>
  <w:style w:type="paragraph" w:styleId="a6">
    <w:name w:val="Balloon Text"/>
    <w:basedOn w:val="a"/>
    <w:link w:val="a7"/>
    <w:rsid w:val="00743F6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743F6B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rsid w:val="001021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021E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C87C4-13FE-423C-91F5-7DB379C9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904</Words>
  <Characters>6897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sviridenkovn1@outlook.com</cp:lastModifiedBy>
  <cp:revision>3</cp:revision>
  <cp:lastPrinted>2019-12-09T05:40:00Z</cp:lastPrinted>
  <dcterms:created xsi:type="dcterms:W3CDTF">2019-12-09T05:59:00Z</dcterms:created>
  <dcterms:modified xsi:type="dcterms:W3CDTF">2019-12-09T06:00:00Z</dcterms:modified>
</cp:coreProperties>
</file>